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57AF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noProof/>
          <w:lang w:val="en-US"/>
        </w:rPr>
        <w:drawing>
          <wp:inline distT="0" distB="0" distL="0" distR="0" wp14:anchorId="11533350" wp14:editId="3FE43A3C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8FA6" w14:textId="77777777" w:rsidR="002477E6" w:rsidRPr="002477E6" w:rsidRDefault="002477E6" w:rsidP="002477E6">
      <w:pPr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32"/>
        </w:rPr>
      </w:pPr>
      <w:r w:rsidRPr="002477E6">
        <w:rPr>
          <w:rFonts w:ascii="Arial" w:hAnsi="Arial" w:cs="Arial"/>
          <w:b/>
          <w:bCs/>
          <w:kern w:val="28"/>
          <w:sz w:val="28"/>
          <w:szCs w:val="32"/>
        </w:rPr>
        <w:t>JOB POSTING</w:t>
      </w:r>
    </w:p>
    <w:p w14:paraId="2D7986DB" w14:textId="118483EE" w:rsidR="002477E6" w:rsidRPr="002477E6" w:rsidRDefault="002477E6" w:rsidP="6F88A9B9">
      <w:pPr>
        <w:spacing w:line="360" w:lineRule="auto"/>
        <w:jc w:val="center"/>
        <w:rPr>
          <w:rFonts w:ascii="Arial" w:hAnsi="Arial" w:cs="Arial"/>
          <w:b/>
          <w:bCs/>
          <w:kern w:val="28"/>
        </w:rPr>
      </w:pPr>
      <w:r w:rsidRPr="6F88A9B9">
        <w:rPr>
          <w:rFonts w:ascii="Arial" w:hAnsi="Arial" w:cs="Arial"/>
          <w:b/>
          <w:bCs/>
          <w:kern w:val="28"/>
        </w:rPr>
        <w:t xml:space="preserve">Community Health Physician </w:t>
      </w:r>
    </w:p>
    <w:p w14:paraId="2A375833" w14:textId="0B79ED48" w:rsidR="002477E6" w:rsidRPr="002477E6" w:rsidRDefault="38AEACED" w:rsidP="4AD94ABF">
      <w:pPr>
        <w:spacing w:line="360" w:lineRule="auto"/>
        <w:jc w:val="center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Full</w:t>
      </w:r>
      <w:r w:rsidR="00D45533" w:rsidRPr="6F88A9B9">
        <w:rPr>
          <w:rFonts w:ascii="Arial" w:hAnsi="Arial" w:cs="Arial"/>
          <w:b/>
          <w:bCs/>
        </w:rPr>
        <w:t xml:space="preserve">-time, Permanent Position – </w:t>
      </w:r>
      <w:r w:rsidR="283E15EF" w:rsidRPr="6F88A9B9">
        <w:rPr>
          <w:rFonts w:ascii="Arial" w:hAnsi="Arial" w:cs="Arial"/>
          <w:b/>
          <w:bCs/>
        </w:rPr>
        <w:t>35</w:t>
      </w:r>
      <w:r w:rsidR="00D45533" w:rsidRPr="6F88A9B9">
        <w:rPr>
          <w:rFonts w:ascii="Arial" w:hAnsi="Arial" w:cs="Arial"/>
          <w:b/>
          <w:bCs/>
        </w:rPr>
        <w:t xml:space="preserve"> hours per week</w:t>
      </w:r>
    </w:p>
    <w:p w14:paraId="6D38D84D" w14:textId="4312E45E" w:rsidR="00556A91" w:rsidRDefault="002477E6" w:rsidP="16A62919">
      <w:pPr>
        <w:spacing w:line="360" w:lineRule="auto"/>
        <w:jc w:val="center"/>
        <w:rPr>
          <w:rFonts w:ascii="Arial" w:hAnsi="Arial" w:cs="Arial"/>
          <w:b/>
          <w:bCs/>
          <w:kern w:val="28"/>
        </w:rPr>
      </w:pPr>
      <w:r w:rsidRPr="16A62919">
        <w:rPr>
          <w:rFonts w:ascii="Arial" w:hAnsi="Arial" w:cs="Arial"/>
          <w:b/>
          <w:bCs/>
          <w:kern w:val="28"/>
        </w:rPr>
        <w:t>Salaried - $</w:t>
      </w:r>
      <w:r w:rsidR="00264C21">
        <w:rPr>
          <w:rFonts w:ascii="Arial" w:hAnsi="Arial" w:cs="Arial"/>
          <w:b/>
          <w:bCs/>
          <w:kern w:val="28"/>
        </w:rPr>
        <w:t>330</w:t>
      </w:r>
      <w:r w:rsidR="00FF4549">
        <w:rPr>
          <w:rFonts w:ascii="Arial" w:hAnsi="Arial" w:cs="Arial"/>
          <w:b/>
          <w:bCs/>
          <w:kern w:val="28"/>
        </w:rPr>
        <w:t>,</w:t>
      </w:r>
      <w:r w:rsidR="00264C21">
        <w:rPr>
          <w:rFonts w:ascii="Arial" w:hAnsi="Arial" w:cs="Arial"/>
          <w:b/>
          <w:bCs/>
          <w:kern w:val="28"/>
        </w:rPr>
        <w:t>457</w:t>
      </w:r>
      <w:r w:rsidR="00D9557E">
        <w:rPr>
          <w:rFonts w:ascii="Arial" w:hAnsi="Arial" w:cs="Arial"/>
          <w:b/>
          <w:bCs/>
          <w:kern w:val="28"/>
        </w:rPr>
        <w:t xml:space="preserve"> per annum</w:t>
      </w:r>
    </w:p>
    <w:p w14:paraId="62C4611F" w14:textId="23BC9B97" w:rsidR="0F2869F7" w:rsidRDefault="00CD7798" w:rsidP="16A62919">
      <w:pPr>
        <w:spacing w:line="360" w:lineRule="auto"/>
        <w:jc w:val="center"/>
        <w:rPr>
          <w:rFonts w:ascii="Arial" w:hAnsi="Arial" w:cs="Arial"/>
          <w:b/>
          <w:bCs/>
        </w:rPr>
      </w:pPr>
      <w:r w:rsidRPr="6F88A9B9">
        <w:rPr>
          <w:rFonts w:ascii="Arial" w:hAnsi="Arial" w:cs="Arial"/>
          <w:b/>
          <w:bCs/>
        </w:rPr>
        <w:t>(</w:t>
      </w:r>
      <w:r w:rsidR="4DDC6EA7" w:rsidRPr="6F88A9B9">
        <w:rPr>
          <w:rFonts w:ascii="Arial" w:hAnsi="Arial" w:cs="Arial"/>
          <w:b/>
          <w:bCs/>
        </w:rPr>
        <w:t>new position</w:t>
      </w:r>
      <w:r w:rsidR="0F2869F7" w:rsidRPr="6F88A9B9">
        <w:rPr>
          <w:rFonts w:ascii="Arial" w:hAnsi="Arial" w:cs="Arial"/>
          <w:b/>
          <w:bCs/>
        </w:rPr>
        <w:t>)</w:t>
      </w:r>
    </w:p>
    <w:p w14:paraId="50E7636F" w14:textId="24FD6DB6" w:rsidR="00477D1A" w:rsidRPr="00477D1A" w:rsidRDefault="00477D1A" w:rsidP="0066298C">
      <w:pPr>
        <w:spacing w:after="120" w:line="360" w:lineRule="auto"/>
        <w:rPr>
          <w:rFonts w:ascii="Arial" w:hAnsi="Arial" w:cs="Arial"/>
          <w:b/>
          <w:bCs/>
          <w:szCs w:val="24"/>
          <w:lang w:val="en"/>
        </w:rPr>
      </w:pPr>
      <w:r w:rsidRPr="00477D1A">
        <w:rPr>
          <w:rFonts w:ascii="Arial" w:hAnsi="Arial" w:cs="Arial"/>
          <w:b/>
          <w:bCs/>
          <w:szCs w:val="24"/>
          <w:lang w:val="en"/>
        </w:rPr>
        <w:t>About Unison:</w:t>
      </w:r>
    </w:p>
    <w:p w14:paraId="025A62CC" w14:textId="2E3AE416" w:rsidR="002572BA" w:rsidRPr="00DA3773" w:rsidRDefault="00834302" w:rsidP="0066298C">
      <w:pPr>
        <w:spacing w:after="120" w:line="360" w:lineRule="auto"/>
        <w:rPr>
          <w:rFonts w:ascii="Arial" w:hAnsi="Arial" w:cs="Arial"/>
        </w:rPr>
      </w:pPr>
      <w:r w:rsidRPr="0D737CF5">
        <w:rPr>
          <w:rFonts w:ascii="Arial" w:hAnsi="Arial" w:cs="Arial"/>
          <w:lang w:val="en"/>
        </w:rPr>
        <w:t xml:space="preserve">Unison Health and Community Services is a non-profit, community-based organization that serves </w:t>
      </w:r>
      <w:r w:rsidRPr="0D737CF5">
        <w:rPr>
          <w:rFonts w:ascii="Arial" w:hAnsi="Arial" w:cs="Arial"/>
        </w:rPr>
        <w:t>neighbourhoods</w:t>
      </w:r>
      <w:r w:rsidRPr="0D737CF5">
        <w:rPr>
          <w:rFonts w:ascii="Arial" w:hAnsi="Arial" w:cs="Arial"/>
          <w:lang w:val="en"/>
        </w:rPr>
        <w:t xml:space="preserve"> in </w:t>
      </w:r>
      <w:r w:rsidR="2AF2BF2F" w:rsidRPr="0D737CF5">
        <w:rPr>
          <w:rFonts w:ascii="Arial" w:hAnsi="Arial" w:cs="Arial"/>
          <w:lang w:val="en"/>
        </w:rPr>
        <w:t>Northwest</w:t>
      </w:r>
      <w:r w:rsidRPr="0D737CF5">
        <w:rPr>
          <w:rFonts w:ascii="Arial" w:hAnsi="Arial" w:cs="Arial"/>
          <w:lang w:val="en"/>
        </w:rPr>
        <w:t xml:space="preserve"> Toronto. Operating out of </w:t>
      </w:r>
      <w:r w:rsidR="003828E4" w:rsidRPr="0D737CF5">
        <w:rPr>
          <w:rFonts w:ascii="Arial" w:hAnsi="Arial" w:cs="Arial"/>
          <w:lang w:val="en"/>
        </w:rPr>
        <w:t>six</w:t>
      </w:r>
      <w:r w:rsidRPr="0D737CF5">
        <w:rPr>
          <w:rFonts w:ascii="Arial" w:hAnsi="Arial" w:cs="Arial"/>
          <w:lang w:val="en"/>
        </w:rPr>
        <w:t xml:space="preserve"> locations, Unison offers core services that include primary health care, </w:t>
      </w:r>
      <w:r w:rsidRPr="0D737CF5">
        <w:rPr>
          <w:rFonts w:ascii="Arial" w:hAnsi="Arial" w:cs="Arial"/>
        </w:rPr>
        <w:t>counselling</w:t>
      </w:r>
      <w:r w:rsidRPr="0D737CF5">
        <w:rPr>
          <w:rFonts w:ascii="Arial" w:hAnsi="Arial" w:cs="Arial"/>
          <w:lang w:val="en"/>
        </w:rPr>
        <w:t>, health promotion, Early Years programs, legal services, harm reduction programs, housing assistance, adult protective services, Pathways to Education</w:t>
      </w:r>
      <w:r w:rsidR="004860E3" w:rsidRPr="0D737CF5">
        <w:rPr>
          <w:rFonts w:ascii="Arial" w:hAnsi="Arial" w:cs="Arial"/>
          <w:lang w:val="en"/>
        </w:rPr>
        <w:t>™</w:t>
      </w:r>
      <w:r w:rsidRPr="0D737CF5">
        <w:rPr>
          <w:rFonts w:ascii="Arial" w:hAnsi="Arial" w:cs="Arial"/>
          <w:lang w:val="en"/>
        </w:rPr>
        <w:t xml:space="preserve"> and</w:t>
      </w:r>
      <w:r w:rsidR="003828E4" w:rsidRPr="0D737CF5">
        <w:rPr>
          <w:rFonts w:ascii="Arial" w:hAnsi="Arial" w:cs="Arial"/>
          <w:lang w:val="en"/>
        </w:rPr>
        <w:t xml:space="preserve"> a</w:t>
      </w:r>
      <w:r w:rsidRPr="0D737CF5">
        <w:rPr>
          <w:rFonts w:ascii="Arial" w:hAnsi="Arial" w:cs="Arial"/>
          <w:lang w:val="en"/>
        </w:rPr>
        <w:t xml:space="preserve"> Diabetes Education </w:t>
      </w:r>
      <w:r w:rsidR="003828E4" w:rsidRPr="0D737CF5">
        <w:rPr>
          <w:rFonts w:ascii="Arial" w:hAnsi="Arial" w:cs="Arial"/>
          <w:lang w:val="en"/>
        </w:rPr>
        <w:t>Program</w:t>
      </w:r>
      <w:r w:rsidRPr="0D737CF5">
        <w:rPr>
          <w:rFonts w:ascii="Arial" w:hAnsi="Arial" w:cs="Arial"/>
          <w:lang w:val="en"/>
        </w:rPr>
        <w:t xml:space="preserve">. </w:t>
      </w:r>
      <w:r w:rsidRPr="0D737CF5">
        <w:rPr>
          <w:rFonts w:ascii="Arial" w:hAnsi="Arial" w:cs="Arial"/>
        </w:rPr>
        <w:t xml:space="preserve">Unison’s mission is working together to deliver accessible and </w:t>
      </w:r>
      <w:r w:rsidR="00A20D1C" w:rsidRPr="0D737CF5">
        <w:rPr>
          <w:rFonts w:ascii="Arial" w:hAnsi="Arial" w:cs="Arial"/>
        </w:rPr>
        <w:t>high-quality</w:t>
      </w:r>
      <w:r w:rsidRPr="0D737CF5">
        <w:rPr>
          <w:rFonts w:ascii="Arial" w:hAnsi="Arial" w:cs="Arial"/>
        </w:rPr>
        <w:t xml:space="preserve"> health and community services that are integrated, respond to needs, build on strengths and inspire cha</w:t>
      </w:r>
      <w:r w:rsidR="00DA3773" w:rsidRPr="0D737CF5">
        <w:rPr>
          <w:rFonts w:ascii="Arial" w:hAnsi="Arial" w:cs="Arial"/>
        </w:rPr>
        <w:t>nge.</w:t>
      </w:r>
    </w:p>
    <w:p w14:paraId="608CD877" w14:textId="77777777" w:rsidR="00834302" w:rsidRPr="00DA3773" w:rsidRDefault="002C7450" w:rsidP="0066298C">
      <w:pPr>
        <w:spacing w:after="120" w:line="360" w:lineRule="auto"/>
        <w:rPr>
          <w:rFonts w:ascii="Arial" w:hAnsi="Arial" w:cs="Arial"/>
          <w:szCs w:val="24"/>
        </w:rPr>
      </w:pPr>
      <w:r w:rsidRPr="6F88A9B9">
        <w:rPr>
          <w:rFonts w:ascii="Arial" w:hAnsi="Arial" w:cs="Arial"/>
        </w:rPr>
        <w:t xml:space="preserve">We are working from an inclusive, sex positive, harm reduction, anti-racist, pro-choice, anti-oppression, and participatory framework in addressing the issue of access to health care for our mandated priority populations encompassing all the determinants of health. </w:t>
      </w:r>
      <w:r w:rsidR="00834302" w:rsidRPr="6F88A9B9">
        <w:rPr>
          <w:rFonts w:ascii="Arial" w:hAnsi="Arial" w:cs="Arial"/>
        </w:rPr>
        <w:t>Unison H</w:t>
      </w:r>
      <w:r w:rsidR="003828E4" w:rsidRPr="6F88A9B9">
        <w:rPr>
          <w:rFonts w:ascii="Arial" w:hAnsi="Arial" w:cs="Arial"/>
        </w:rPr>
        <w:t>ealth and Community Services is</w:t>
      </w:r>
      <w:r w:rsidR="00834302" w:rsidRPr="6F88A9B9">
        <w:rPr>
          <w:rFonts w:ascii="Arial" w:hAnsi="Arial" w:cs="Arial"/>
        </w:rPr>
        <w:t xml:space="preserve"> committed to working from an inclusive, pro-choice, sex positive, harm reduction, anti-racist, anti-oppressi</w:t>
      </w:r>
      <w:r w:rsidR="00DA3773" w:rsidRPr="6F88A9B9">
        <w:rPr>
          <w:rFonts w:ascii="Arial" w:hAnsi="Arial" w:cs="Arial"/>
        </w:rPr>
        <w:t>on and participatory framework.</w:t>
      </w:r>
      <w:r w:rsidRPr="6F88A9B9">
        <w:rPr>
          <w:rFonts w:ascii="Arial" w:hAnsi="Arial" w:cs="Arial"/>
        </w:rPr>
        <w:t xml:space="preserve">  </w:t>
      </w:r>
    </w:p>
    <w:p w14:paraId="57543F05" w14:textId="7D746A25" w:rsidR="0066298C" w:rsidRPr="00D45533" w:rsidRDefault="0066298C" w:rsidP="00D45533">
      <w:pPr>
        <w:spacing w:after="120" w:line="360" w:lineRule="auto"/>
      </w:pPr>
      <w:r w:rsidRPr="0066298C">
        <w:rPr>
          <w:rFonts w:ascii="Arial" w:hAnsi="Arial" w:cs="Arial"/>
          <w:spacing w:val="4"/>
          <w:kern w:val="16"/>
        </w:rPr>
        <w:t xml:space="preserve">Unison is seeking a Community Health Physician for </w:t>
      </w:r>
      <w:r w:rsidR="00264C21">
        <w:rPr>
          <w:rFonts w:ascii="Arial" w:hAnsi="Arial" w:cs="Arial"/>
          <w:spacing w:val="4"/>
          <w:kern w:val="16"/>
        </w:rPr>
        <w:t>our</w:t>
      </w:r>
      <w:r w:rsidRPr="0066298C">
        <w:rPr>
          <w:rFonts w:ascii="Arial" w:hAnsi="Arial" w:cs="Arial"/>
          <w:spacing w:val="4"/>
          <w:kern w:val="16"/>
        </w:rPr>
        <w:t xml:space="preserve"> </w:t>
      </w:r>
      <w:r w:rsidR="2D4305DC" w:rsidRPr="6F88A9B9">
        <w:rPr>
          <w:rFonts w:ascii="Arial" w:hAnsi="Arial" w:cs="Arial"/>
        </w:rPr>
        <w:t>Jane</w:t>
      </w:r>
      <w:r w:rsidRPr="6F88A9B9">
        <w:rPr>
          <w:rFonts w:ascii="Arial" w:hAnsi="Arial" w:cs="Arial"/>
        </w:rPr>
        <w:t>-</w:t>
      </w:r>
      <w:r w:rsidR="2D590DB7" w:rsidRPr="6F88A9B9">
        <w:rPr>
          <w:rFonts w:ascii="Arial" w:hAnsi="Arial" w:cs="Arial"/>
        </w:rPr>
        <w:t xml:space="preserve">Trethewey </w:t>
      </w:r>
      <w:r w:rsidRPr="6F88A9B9">
        <w:rPr>
          <w:rFonts w:ascii="Arial" w:hAnsi="Arial" w:cs="Arial"/>
        </w:rPr>
        <w:t>site</w:t>
      </w:r>
      <w:r w:rsidR="00264C21">
        <w:rPr>
          <w:rFonts w:ascii="Arial" w:hAnsi="Arial" w:cs="Arial"/>
        </w:rPr>
        <w:t>.</w:t>
      </w:r>
      <w:r w:rsidRPr="6F88A9B9">
        <w:rPr>
          <w:rFonts w:ascii="Arial" w:hAnsi="Arial" w:cs="Arial"/>
        </w:rPr>
        <w:t xml:space="preserve"> </w:t>
      </w:r>
      <w:r w:rsidR="00264C21">
        <w:rPr>
          <w:rFonts w:ascii="Arial" w:hAnsi="Arial" w:cs="Arial"/>
        </w:rPr>
        <w:t xml:space="preserve"> R</w:t>
      </w:r>
      <w:r w:rsidRPr="6F88A9B9">
        <w:rPr>
          <w:rFonts w:ascii="Arial" w:hAnsi="Arial" w:cs="Arial"/>
        </w:rPr>
        <w:t>eporting to the Clinical and Allied Health Site Manager</w:t>
      </w:r>
      <w:r w:rsidR="00264C21">
        <w:rPr>
          <w:rFonts w:ascii="Arial" w:hAnsi="Arial" w:cs="Arial"/>
        </w:rPr>
        <w:t>,</w:t>
      </w:r>
      <w:r w:rsidR="22C55EFF" w:rsidRPr="6F88A9B9">
        <w:rPr>
          <w:rFonts w:ascii="Arial" w:hAnsi="Arial" w:cs="Arial"/>
        </w:rPr>
        <w:t xml:space="preserve"> </w:t>
      </w:r>
      <w:r w:rsidR="00264C21">
        <w:rPr>
          <w:rFonts w:ascii="Arial" w:hAnsi="Arial" w:cs="Arial"/>
        </w:rPr>
        <w:t>t</w:t>
      </w:r>
      <w:r w:rsidRPr="6F88A9B9">
        <w:rPr>
          <w:rFonts w:ascii="Arial" w:hAnsi="Arial" w:cs="Arial"/>
        </w:rPr>
        <w:t xml:space="preserve">he Community Health Physician will be responsible for providing primary care to clients and their families within a multi-disciplinary, collaborative care model that emphasizes health promotion and client education.  The Community Health Physician will have strong clinical and interpersonal skills to complement our team.  </w:t>
      </w:r>
    </w:p>
    <w:p w14:paraId="587E7502" w14:textId="5126C4AF" w:rsidR="00DA4907" w:rsidRPr="003D0810" w:rsidRDefault="00FB2259" w:rsidP="0066298C">
      <w:pPr>
        <w:pStyle w:val="Heading1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</w:t>
      </w:r>
      <w:r w:rsidR="002C7450" w:rsidRPr="002C7450">
        <w:rPr>
          <w:rFonts w:ascii="Arial" w:hAnsi="Arial" w:cs="Arial"/>
          <w:b/>
        </w:rPr>
        <w:t>:</w:t>
      </w:r>
    </w:p>
    <w:p w14:paraId="0C1D10DE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3A2B">
        <w:rPr>
          <w:rFonts w:ascii="Arial" w:hAnsi="Arial" w:cs="Arial"/>
        </w:rPr>
        <w:t>License to practice medicine and membership in good standing with the College of Physicians and Surgeons of Ontario</w:t>
      </w:r>
    </w:p>
    <w:p w14:paraId="521CD802" w14:textId="51B77C0B" w:rsidR="0066298C" w:rsidRPr="002032BA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032BA">
        <w:rPr>
          <w:rFonts w:ascii="Arial" w:hAnsi="Arial" w:cs="Arial"/>
        </w:rPr>
        <w:t>Availability</w:t>
      </w:r>
      <w:r w:rsidR="0048743D" w:rsidRPr="0048743D">
        <w:rPr>
          <w:rFonts w:ascii="Arial" w:hAnsi="Arial" w:cs="Arial"/>
        </w:rPr>
        <w:t xml:space="preserve"> to work one evenin</w:t>
      </w:r>
      <w:r w:rsidR="0048743D">
        <w:rPr>
          <w:rFonts w:ascii="Arial" w:hAnsi="Arial" w:cs="Arial"/>
        </w:rPr>
        <w:t>g per week</w:t>
      </w:r>
    </w:p>
    <w:p w14:paraId="3797A9E1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3A2B">
        <w:rPr>
          <w:rFonts w:ascii="Arial" w:hAnsi="Arial" w:cs="Arial"/>
        </w:rPr>
        <w:t>Demonstrated experience in community-based primary care settings</w:t>
      </w:r>
    </w:p>
    <w:p w14:paraId="505CFED2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3A2B">
        <w:rPr>
          <w:rFonts w:ascii="Arial" w:hAnsi="Arial" w:cs="Arial"/>
        </w:rPr>
        <w:lastRenderedPageBreak/>
        <w:t>Demonstrated knowledge of and sensitivity to the impact of social, economic, environmental and cultural issues on health</w:t>
      </w:r>
    </w:p>
    <w:p w14:paraId="1AA88F37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3A2B">
        <w:rPr>
          <w:rFonts w:ascii="Arial" w:hAnsi="Arial" w:cs="Arial"/>
        </w:rPr>
        <w:t>Ability to work as part of an interdisciplinary team of clinical and program staff</w:t>
      </w:r>
    </w:p>
    <w:p w14:paraId="1F6822CC" w14:textId="53A344F8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6F88A9B9">
        <w:rPr>
          <w:rFonts w:ascii="Arial" w:hAnsi="Arial" w:cs="Arial"/>
        </w:rPr>
        <w:t xml:space="preserve">Demonstrated experience in community-based primary care settings  </w:t>
      </w:r>
    </w:p>
    <w:p w14:paraId="790BB41D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6F88A9B9">
        <w:rPr>
          <w:rFonts w:ascii="Arial" w:hAnsi="Arial" w:cs="Arial"/>
        </w:rPr>
        <w:t>Ability to manage all aspects of reproductive health including insertion and removal of IUDs</w:t>
      </w:r>
    </w:p>
    <w:p w14:paraId="60646116" w14:textId="3310CF90" w:rsidR="0066298C" w:rsidRPr="00893A2B" w:rsidRDefault="2DE0FD34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6F88A9B9">
        <w:rPr>
          <w:rFonts w:ascii="Arial" w:hAnsi="Arial" w:cs="Arial"/>
        </w:rPr>
        <w:t>Main</w:t>
      </w:r>
      <w:r w:rsidR="0066298C" w:rsidRPr="6F88A9B9">
        <w:rPr>
          <w:rFonts w:ascii="Arial" w:hAnsi="Arial" w:cs="Arial"/>
        </w:rPr>
        <w:t>tain professional development related to youth, sexuality, and related specific job responsibility issues</w:t>
      </w:r>
    </w:p>
    <w:p w14:paraId="794FFBFE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3A2B">
        <w:rPr>
          <w:rFonts w:ascii="Arial" w:hAnsi="Arial" w:cs="Arial"/>
        </w:rPr>
        <w:t>Experience serving Unison’s priority populations (seniors with complex needs, people with mental health and addictions, LGBTQ2</w:t>
      </w:r>
      <w:r>
        <w:rPr>
          <w:rFonts w:ascii="Arial" w:hAnsi="Arial" w:cs="Arial"/>
        </w:rPr>
        <w:t>IA</w:t>
      </w:r>
      <w:r w:rsidRPr="00893A2B">
        <w:rPr>
          <w:rFonts w:ascii="Arial" w:hAnsi="Arial" w:cs="Arial"/>
        </w:rPr>
        <w:t xml:space="preserve">+, and youth facing barriers) </w:t>
      </w:r>
    </w:p>
    <w:p w14:paraId="0C83440D" w14:textId="77777777" w:rsidR="0066298C" w:rsidRPr="00893A2B" w:rsidRDefault="0066298C" w:rsidP="0066298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3A2B">
        <w:rPr>
          <w:rFonts w:ascii="Arial" w:hAnsi="Arial" w:cs="Arial"/>
        </w:rPr>
        <w:t>Commitment to working from a harm reduction, community development perspective</w:t>
      </w:r>
    </w:p>
    <w:p w14:paraId="2917ED44" w14:textId="486B0D66" w:rsidR="0066298C" w:rsidRPr="0066298C" w:rsidRDefault="0066298C" w:rsidP="6F88A9B9">
      <w:pPr>
        <w:pStyle w:val="ListParagraph"/>
        <w:numPr>
          <w:ilvl w:val="0"/>
          <w:numId w:val="15"/>
        </w:numPr>
        <w:spacing w:after="240" w:line="360" w:lineRule="auto"/>
        <w:rPr>
          <w:rStyle w:val="Emphasis"/>
          <w:rFonts w:ascii="Arial" w:hAnsi="Arial" w:cs="Arial"/>
          <w:i w:val="0"/>
          <w:iCs w:val="0"/>
        </w:rPr>
      </w:pPr>
      <w:r w:rsidRPr="6F88A9B9">
        <w:rPr>
          <w:rFonts w:ascii="Arial" w:hAnsi="Arial" w:cs="Arial"/>
        </w:rPr>
        <w:t xml:space="preserve">Ability to speak a second language </w:t>
      </w:r>
      <w:r w:rsidR="7A077F57" w:rsidRPr="6F88A9B9">
        <w:rPr>
          <w:rFonts w:ascii="Arial" w:hAnsi="Arial" w:cs="Arial"/>
        </w:rPr>
        <w:t xml:space="preserve">is </w:t>
      </w:r>
      <w:r w:rsidRPr="6F88A9B9">
        <w:rPr>
          <w:rFonts w:ascii="Arial" w:hAnsi="Arial" w:cs="Arial"/>
        </w:rPr>
        <w:t xml:space="preserve">an asset. </w:t>
      </w:r>
    </w:p>
    <w:p w14:paraId="1B9B99DA" w14:textId="6C00ACF2" w:rsidR="009B5B55" w:rsidRPr="003D0810" w:rsidRDefault="00077606" w:rsidP="45CA9A4C">
      <w:pPr>
        <w:spacing w:before="120" w:after="120" w:line="360" w:lineRule="auto"/>
        <w:rPr>
          <w:rFonts w:ascii="Arial" w:hAnsi="Arial" w:cs="Arial"/>
        </w:rPr>
      </w:pPr>
      <w:r w:rsidRPr="6F88A9B9">
        <w:rPr>
          <w:rFonts w:ascii="Arial" w:hAnsi="Arial" w:cs="Arial"/>
        </w:rPr>
        <w:t xml:space="preserve">Interested candidates are asked to email a résumé with covering letter by </w:t>
      </w:r>
      <w:r w:rsidR="4C2DBA3F" w:rsidRPr="6F88A9B9">
        <w:rPr>
          <w:rFonts w:ascii="Arial" w:hAnsi="Arial" w:cs="Arial"/>
        </w:rPr>
        <w:t>Thursday</w:t>
      </w:r>
      <w:r w:rsidR="00B03963" w:rsidRPr="6F88A9B9">
        <w:rPr>
          <w:rFonts w:ascii="Arial" w:hAnsi="Arial" w:cs="Arial"/>
        </w:rPr>
        <w:t xml:space="preserve">, </w:t>
      </w:r>
      <w:r w:rsidR="783761A6" w:rsidRPr="6F88A9B9">
        <w:rPr>
          <w:rFonts w:ascii="Arial" w:hAnsi="Arial" w:cs="Arial"/>
        </w:rPr>
        <w:t>August</w:t>
      </w:r>
      <w:r w:rsidR="000070E1" w:rsidRPr="6F88A9B9">
        <w:rPr>
          <w:rFonts w:ascii="Arial" w:hAnsi="Arial" w:cs="Arial"/>
        </w:rPr>
        <w:t xml:space="preserve"> </w:t>
      </w:r>
      <w:r w:rsidR="78634B09" w:rsidRPr="6F88A9B9">
        <w:rPr>
          <w:rFonts w:ascii="Arial" w:hAnsi="Arial" w:cs="Arial"/>
        </w:rPr>
        <w:t>13</w:t>
      </w:r>
      <w:r w:rsidR="0938CB41" w:rsidRPr="6F88A9B9">
        <w:rPr>
          <w:rFonts w:ascii="Arial" w:hAnsi="Arial" w:cs="Arial"/>
        </w:rPr>
        <w:t>,</w:t>
      </w:r>
      <w:r w:rsidR="000070E1" w:rsidRPr="6F88A9B9">
        <w:rPr>
          <w:rFonts w:ascii="Arial" w:hAnsi="Arial" w:cs="Arial"/>
        </w:rPr>
        <w:t xml:space="preserve"> 2026</w:t>
      </w:r>
      <w:r w:rsidR="00A20D1C" w:rsidRPr="6F88A9B9">
        <w:rPr>
          <w:rFonts w:ascii="Arial" w:hAnsi="Arial" w:cs="Arial"/>
        </w:rPr>
        <w:t>,</w:t>
      </w:r>
      <w:r w:rsidR="00D35218" w:rsidRPr="6F88A9B9">
        <w:rPr>
          <w:rFonts w:ascii="Arial" w:hAnsi="Arial" w:cs="Arial"/>
        </w:rPr>
        <w:t xml:space="preserve"> </w:t>
      </w:r>
      <w:r w:rsidRPr="6F88A9B9">
        <w:rPr>
          <w:rFonts w:ascii="Arial" w:hAnsi="Arial" w:cs="Arial"/>
        </w:rPr>
        <w:t xml:space="preserve">at </w:t>
      </w:r>
      <w:r w:rsidR="1B7B9E9C" w:rsidRPr="6F88A9B9">
        <w:rPr>
          <w:rFonts w:ascii="Arial" w:hAnsi="Arial" w:cs="Arial"/>
        </w:rPr>
        <w:t>9</w:t>
      </w:r>
      <w:r w:rsidR="00D45533" w:rsidRPr="6F88A9B9">
        <w:rPr>
          <w:rFonts w:ascii="Arial" w:hAnsi="Arial" w:cs="Arial"/>
        </w:rPr>
        <w:t>:00</w:t>
      </w:r>
      <w:r w:rsidR="2E5261C6" w:rsidRPr="6F88A9B9">
        <w:rPr>
          <w:rFonts w:ascii="Arial" w:hAnsi="Arial" w:cs="Arial"/>
        </w:rPr>
        <w:t xml:space="preserve"> a</w:t>
      </w:r>
      <w:r w:rsidR="00D45533" w:rsidRPr="6F88A9B9">
        <w:rPr>
          <w:rFonts w:ascii="Arial" w:hAnsi="Arial" w:cs="Arial"/>
        </w:rPr>
        <w:t>m</w:t>
      </w:r>
      <w:r w:rsidRPr="6F88A9B9">
        <w:rPr>
          <w:rFonts w:ascii="Arial" w:hAnsi="Arial" w:cs="Arial"/>
        </w:rPr>
        <w:t xml:space="preserve"> to:</w:t>
      </w:r>
    </w:p>
    <w:p w14:paraId="3B6A0727" w14:textId="19599DA5" w:rsidR="00893A2B" w:rsidRPr="00893A2B" w:rsidRDefault="0024186F" w:rsidP="0D737CF5">
      <w:pPr>
        <w:spacing w:line="360" w:lineRule="auto"/>
        <w:jc w:val="center"/>
        <w:rPr>
          <w:rFonts w:ascii="Arial" w:hAnsi="Arial" w:cs="Arial"/>
        </w:rPr>
      </w:pPr>
      <w:r w:rsidRPr="6F88A9B9">
        <w:rPr>
          <w:rFonts w:ascii="Arial" w:hAnsi="Arial" w:cs="Arial"/>
        </w:rPr>
        <w:t xml:space="preserve">Hiring Committee </w:t>
      </w:r>
      <w:r w:rsidR="00093197" w:rsidRPr="6F88A9B9">
        <w:rPr>
          <w:rFonts w:ascii="Arial" w:hAnsi="Arial" w:cs="Arial"/>
        </w:rPr>
        <w:t>–</w:t>
      </w:r>
      <w:r w:rsidRPr="6F88A9B9">
        <w:rPr>
          <w:rFonts w:ascii="Arial" w:hAnsi="Arial" w:cs="Arial"/>
        </w:rPr>
        <w:t xml:space="preserve"> </w:t>
      </w:r>
      <w:r w:rsidR="00893A2B" w:rsidRPr="6F88A9B9">
        <w:rPr>
          <w:rFonts w:ascii="Arial" w:hAnsi="Arial" w:cs="Arial"/>
        </w:rPr>
        <w:t>Physician</w:t>
      </w:r>
      <w:r w:rsidR="00CE0B23" w:rsidRPr="6F88A9B9">
        <w:rPr>
          <w:rFonts w:ascii="Arial" w:hAnsi="Arial" w:cs="Arial"/>
        </w:rPr>
        <w:t xml:space="preserve"> </w:t>
      </w:r>
    </w:p>
    <w:p w14:paraId="6DA13D87" w14:textId="77777777" w:rsidR="00047455" w:rsidRDefault="00893A2B" w:rsidP="00047455">
      <w:pPr>
        <w:spacing w:line="360" w:lineRule="auto"/>
        <w:jc w:val="center"/>
        <w:rPr>
          <w:rFonts w:ascii="Arial" w:hAnsi="Arial" w:cs="Arial"/>
          <w:szCs w:val="24"/>
        </w:rPr>
      </w:pPr>
      <w:r w:rsidRPr="00893A2B">
        <w:rPr>
          <w:rFonts w:ascii="Arial" w:hAnsi="Arial" w:cs="Arial"/>
          <w:szCs w:val="24"/>
        </w:rPr>
        <w:t>Unison Health and Community Services</w:t>
      </w:r>
    </w:p>
    <w:p w14:paraId="5DC2667E" w14:textId="77777777" w:rsidR="00893A2B" w:rsidRPr="00047455" w:rsidRDefault="00893A2B" w:rsidP="00047455">
      <w:pPr>
        <w:spacing w:line="360" w:lineRule="auto"/>
        <w:jc w:val="center"/>
        <w:rPr>
          <w:rFonts w:ascii="Arial" w:hAnsi="Arial" w:cs="Arial"/>
          <w:szCs w:val="24"/>
        </w:rPr>
      </w:pPr>
      <w:r w:rsidRPr="00893A2B">
        <w:rPr>
          <w:rFonts w:ascii="Arial" w:eastAsia="Calibri" w:hAnsi="Arial" w:cs="Arial"/>
          <w:szCs w:val="24"/>
        </w:rPr>
        <w:t>Toronto ON M6A 2N4</w:t>
      </w:r>
    </w:p>
    <w:p w14:paraId="05E2D2C2" w14:textId="77777777" w:rsidR="00047455" w:rsidRPr="00047455" w:rsidRDefault="00893A2B" w:rsidP="0066298C">
      <w:pPr>
        <w:spacing w:after="120" w:line="360" w:lineRule="auto"/>
        <w:jc w:val="center"/>
        <w:rPr>
          <w:rStyle w:val="Emphasis"/>
          <w:rFonts w:ascii="Arial" w:eastAsia="Calibri" w:hAnsi="Arial" w:cs="Arial"/>
          <w:i w:val="0"/>
          <w:iCs w:val="0"/>
          <w:szCs w:val="24"/>
        </w:rPr>
      </w:pPr>
      <w:hyperlink r:id="rId12" w:history="1">
        <w:r w:rsidRPr="00893A2B">
          <w:rPr>
            <w:rFonts w:ascii="Arial" w:eastAsia="Calibri" w:hAnsi="Arial" w:cs="Arial"/>
            <w:color w:val="0000FF"/>
            <w:szCs w:val="24"/>
            <w:u w:val="single"/>
          </w:rPr>
          <w:t>hirings@unisonhcs.org</w:t>
        </w:r>
      </w:hyperlink>
    </w:p>
    <w:p w14:paraId="6E6F38CD" w14:textId="6FC033CB" w:rsidR="00047455" w:rsidRPr="00893A2B" w:rsidRDefault="00893A2B" w:rsidP="6F88A9B9">
      <w:pPr>
        <w:jc w:val="center"/>
        <w:rPr>
          <w:rStyle w:val="Emphasis"/>
          <w:rFonts w:ascii="Arial" w:hAnsi="Arial" w:cs="Arial"/>
          <w:b/>
          <w:bCs/>
          <w:i w:val="0"/>
          <w:iCs w:val="0"/>
        </w:rPr>
      </w:pPr>
      <w:r w:rsidRPr="6F88A9B9">
        <w:rPr>
          <w:rStyle w:val="Emphasis"/>
          <w:rFonts w:ascii="Arial" w:hAnsi="Arial" w:cs="Arial"/>
          <w:b/>
          <w:bCs/>
          <w:i w:val="0"/>
          <w:iCs w:val="0"/>
        </w:rPr>
        <w:t>Please cite UN_</w:t>
      </w:r>
      <w:r w:rsidR="00D45533" w:rsidRPr="6F88A9B9">
        <w:rPr>
          <w:rStyle w:val="Emphasis"/>
          <w:rFonts w:ascii="Arial" w:hAnsi="Arial" w:cs="Arial"/>
          <w:b/>
          <w:bCs/>
          <w:i w:val="0"/>
          <w:iCs w:val="0"/>
        </w:rPr>
        <w:t>2026_0</w:t>
      </w:r>
      <w:r w:rsidR="79F486D3" w:rsidRPr="6F88A9B9">
        <w:rPr>
          <w:rStyle w:val="Emphasis"/>
          <w:rFonts w:ascii="Arial" w:hAnsi="Arial" w:cs="Arial"/>
          <w:b/>
          <w:bCs/>
          <w:i w:val="0"/>
          <w:iCs w:val="0"/>
        </w:rPr>
        <w:t>46</w:t>
      </w:r>
      <w:r w:rsidRPr="6F88A9B9">
        <w:rPr>
          <w:rStyle w:val="Emphasis"/>
          <w:rFonts w:ascii="Arial" w:hAnsi="Arial" w:cs="Arial"/>
          <w:b/>
          <w:bCs/>
          <w:i w:val="0"/>
          <w:iCs w:val="0"/>
        </w:rPr>
        <w:t xml:space="preserve"> in the subject line of the email.</w:t>
      </w:r>
    </w:p>
    <w:p w14:paraId="3BE30C68" w14:textId="77777777" w:rsidR="00893A2B" w:rsidRPr="00893A2B" w:rsidRDefault="00893A2B" w:rsidP="00893A2B">
      <w:pPr>
        <w:spacing w:line="360" w:lineRule="auto"/>
        <w:jc w:val="center"/>
        <w:rPr>
          <w:rFonts w:ascii="Arial" w:hAnsi="Arial" w:cs="Arial"/>
          <w:szCs w:val="24"/>
        </w:rPr>
      </w:pPr>
      <w:r w:rsidRPr="00893A2B">
        <w:rPr>
          <w:rFonts w:ascii="Arial" w:hAnsi="Arial" w:cs="Arial"/>
          <w:szCs w:val="24"/>
        </w:rPr>
        <w:t xml:space="preserve"> </w:t>
      </w:r>
    </w:p>
    <w:p w14:paraId="7AA0EDDA" w14:textId="77777777" w:rsidR="00264C21" w:rsidRDefault="0024186F" w:rsidP="00264C21">
      <w:pPr>
        <w:spacing w:line="360" w:lineRule="auto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D45533">
        <w:rPr>
          <w:rFonts w:ascii="Arial" w:eastAsia="Calibri" w:hAnsi="Arial" w:cs="Arial"/>
        </w:rPr>
        <w:t xml:space="preserve"> </w:t>
      </w:r>
    </w:p>
    <w:p w14:paraId="4358573E" w14:textId="77777777" w:rsidR="00264C21" w:rsidRDefault="00264C21" w:rsidP="00264C21">
      <w:pPr>
        <w:spacing w:line="360" w:lineRule="auto"/>
        <w:rPr>
          <w:rFonts w:ascii="Arial" w:eastAsia="Calibri" w:hAnsi="Arial" w:cs="Arial"/>
        </w:rPr>
      </w:pPr>
    </w:p>
    <w:p w14:paraId="42D789AE" w14:textId="3497EC7D" w:rsidR="0024186F" w:rsidRDefault="0024186F" w:rsidP="00264C21">
      <w:pPr>
        <w:spacing w:line="360" w:lineRule="auto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3EE9AF61" w14:textId="77777777" w:rsidR="00264C21" w:rsidRDefault="00264C21" w:rsidP="00264C21">
      <w:pPr>
        <w:spacing w:after="240" w:line="360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D0F074D" w14:textId="2F17CB94" w:rsidR="00264C21" w:rsidRDefault="002D36E7" w:rsidP="00264C21">
      <w:pPr>
        <w:spacing w:after="240" w:line="360" w:lineRule="auto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Unison does not use Artificial Intelligence (AI) for screening, assessing, or the selection of applicants.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1C9AF33" w14:textId="0AD1C8BF" w:rsidR="0024186F" w:rsidRPr="00670EA6" w:rsidRDefault="0024186F" w:rsidP="00264C21">
      <w:pPr>
        <w:spacing w:after="240" w:line="360" w:lineRule="auto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66298C">
      <w:headerReference w:type="default" r:id="rId13"/>
      <w:type w:val="continuous"/>
      <w:pgSz w:w="12242" w:h="15842" w:code="1"/>
      <w:pgMar w:top="810" w:right="1080" w:bottom="63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B290" w14:textId="77777777" w:rsidR="00B13A9E" w:rsidRDefault="00B13A9E">
      <w:r>
        <w:separator/>
      </w:r>
    </w:p>
  </w:endnote>
  <w:endnote w:type="continuationSeparator" w:id="0">
    <w:p w14:paraId="666E375D" w14:textId="77777777" w:rsidR="00B13A9E" w:rsidRDefault="00B1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C37C" w14:textId="77777777" w:rsidR="00B13A9E" w:rsidRDefault="00B13A9E">
      <w:r>
        <w:separator/>
      </w:r>
    </w:p>
  </w:footnote>
  <w:footnote w:type="continuationSeparator" w:id="0">
    <w:p w14:paraId="38397930" w14:textId="77777777" w:rsidR="00B13A9E" w:rsidRDefault="00B1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2440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7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0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6700817">
    <w:abstractNumId w:val="11"/>
  </w:num>
  <w:num w:numId="2" w16cid:durableId="785275789">
    <w:abstractNumId w:val="0"/>
  </w:num>
  <w:num w:numId="3" w16cid:durableId="1125391028">
    <w:abstractNumId w:val="14"/>
  </w:num>
  <w:num w:numId="4" w16cid:durableId="1383141614">
    <w:abstractNumId w:val="4"/>
  </w:num>
  <w:num w:numId="5" w16cid:durableId="804935049">
    <w:abstractNumId w:val="1"/>
  </w:num>
  <w:num w:numId="6" w16cid:durableId="1722174451">
    <w:abstractNumId w:val="15"/>
  </w:num>
  <w:num w:numId="7" w16cid:durableId="1652559707">
    <w:abstractNumId w:val="12"/>
  </w:num>
  <w:num w:numId="8" w16cid:durableId="1123812572">
    <w:abstractNumId w:val="6"/>
  </w:num>
  <w:num w:numId="9" w16cid:durableId="36053651">
    <w:abstractNumId w:val="9"/>
  </w:num>
  <w:num w:numId="10" w16cid:durableId="93525848">
    <w:abstractNumId w:val="7"/>
  </w:num>
  <w:num w:numId="11" w16cid:durableId="75253510">
    <w:abstractNumId w:val="2"/>
  </w:num>
  <w:num w:numId="12" w16cid:durableId="2045709664">
    <w:abstractNumId w:val="13"/>
  </w:num>
  <w:num w:numId="13" w16cid:durableId="647246421">
    <w:abstractNumId w:val="16"/>
  </w:num>
  <w:num w:numId="14" w16cid:durableId="219094872">
    <w:abstractNumId w:val="5"/>
  </w:num>
  <w:num w:numId="15" w16cid:durableId="1713336551">
    <w:abstractNumId w:val="10"/>
  </w:num>
  <w:num w:numId="16" w16cid:durableId="351499266">
    <w:abstractNumId w:val="19"/>
  </w:num>
  <w:num w:numId="17" w16cid:durableId="897742233">
    <w:abstractNumId w:val="8"/>
  </w:num>
  <w:num w:numId="18" w16cid:durableId="2064139123">
    <w:abstractNumId w:val="3"/>
  </w:num>
  <w:num w:numId="19" w16cid:durableId="5794888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90769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0E1"/>
    <w:rsid w:val="00007142"/>
    <w:rsid w:val="000333CD"/>
    <w:rsid w:val="00047455"/>
    <w:rsid w:val="0005288F"/>
    <w:rsid w:val="00062DA3"/>
    <w:rsid w:val="00067486"/>
    <w:rsid w:val="00077606"/>
    <w:rsid w:val="00093197"/>
    <w:rsid w:val="000A661B"/>
    <w:rsid w:val="000B4DE0"/>
    <w:rsid w:val="000C254F"/>
    <w:rsid w:val="000C73C9"/>
    <w:rsid w:val="000D7BF1"/>
    <w:rsid w:val="000E5226"/>
    <w:rsid w:val="000F499D"/>
    <w:rsid w:val="00133E3D"/>
    <w:rsid w:val="00137399"/>
    <w:rsid w:val="00141364"/>
    <w:rsid w:val="0014730F"/>
    <w:rsid w:val="00157388"/>
    <w:rsid w:val="00161166"/>
    <w:rsid w:val="0016184C"/>
    <w:rsid w:val="00162079"/>
    <w:rsid w:val="00175BF8"/>
    <w:rsid w:val="0018045B"/>
    <w:rsid w:val="00182885"/>
    <w:rsid w:val="00194325"/>
    <w:rsid w:val="001A3B7F"/>
    <w:rsid w:val="001A52F7"/>
    <w:rsid w:val="001E00D4"/>
    <w:rsid w:val="001E0582"/>
    <w:rsid w:val="001F23AD"/>
    <w:rsid w:val="001F5BE2"/>
    <w:rsid w:val="00200552"/>
    <w:rsid w:val="002032BA"/>
    <w:rsid w:val="002179B5"/>
    <w:rsid w:val="00217F40"/>
    <w:rsid w:val="00234FB0"/>
    <w:rsid w:val="0024186F"/>
    <w:rsid w:val="00244D59"/>
    <w:rsid w:val="002477E6"/>
    <w:rsid w:val="00247DDA"/>
    <w:rsid w:val="00253542"/>
    <w:rsid w:val="002535D4"/>
    <w:rsid w:val="002572BA"/>
    <w:rsid w:val="00260A53"/>
    <w:rsid w:val="00262170"/>
    <w:rsid w:val="00264C21"/>
    <w:rsid w:val="00265A58"/>
    <w:rsid w:val="00271B0D"/>
    <w:rsid w:val="002813FF"/>
    <w:rsid w:val="0029580B"/>
    <w:rsid w:val="002C33C2"/>
    <w:rsid w:val="002C7450"/>
    <w:rsid w:val="002C7954"/>
    <w:rsid w:val="002D36E7"/>
    <w:rsid w:val="002D7703"/>
    <w:rsid w:val="002F1687"/>
    <w:rsid w:val="002F6D86"/>
    <w:rsid w:val="002F6D90"/>
    <w:rsid w:val="002F77C2"/>
    <w:rsid w:val="00303369"/>
    <w:rsid w:val="00320ACE"/>
    <w:rsid w:val="00321C03"/>
    <w:rsid w:val="003239C1"/>
    <w:rsid w:val="0033368F"/>
    <w:rsid w:val="003511B0"/>
    <w:rsid w:val="00366D74"/>
    <w:rsid w:val="003828E4"/>
    <w:rsid w:val="00384723"/>
    <w:rsid w:val="00387BAF"/>
    <w:rsid w:val="003C11DE"/>
    <w:rsid w:val="003C37F7"/>
    <w:rsid w:val="003C38D6"/>
    <w:rsid w:val="003D0810"/>
    <w:rsid w:val="003E07C7"/>
    <w:rsid w:val="003E538B"/>
    <w:rsid w:val="003F005D"/>
    <w:rsid w:val="003FF75B"/>
    <w:rsid w:val="00436994"/>
    <w:rsid w:val="00446EDA"/>
    <w:rsid w:val="00453C17"/>
    <w:rsid w:val="00462E7E"/>
    <w:rsid w:val="00465187"/>
    <w:rsid w:val="00470489"/>
    <w:rsid w:val="00477D1A"/>
    <w:rsid w:val="004860E3"/>
    <w:rsid w:val="00486157"/>
    <w:rsid w:val="0048743D"/>
    <w:rsid w:val="0049574D"/>
    <w:rsid w:val="00496B69"/>
    <w:rsid w:val="004A06ED"/>
    <w:rsid w:val="004A44F6"/>
    <w:rsid w:val="004D16C0"/>
    <w:rsid w:val="004D380D"/>
    <w:rsid w:val="004D5239"/>
    <w:rsid w:val="004D614D"/>
    <w:rsid w:val="004D7BBD"/>
    <w:rsid w:val="004E52E3"/>
    <w:rsid w:val="004E57DF"/>
    <w:rsid w:val="004F0293"/>
    <w:rsid w:val="005001CE"/>
    <w:rsid w:val="005002CC"/>
    <w:rsid w:val="005176C3"/>
    <w:rsid w:val="0052757D"/>
    <w:rsid w:val="00551898"/>
    <w:rsid w:val="005519C0"/>
    <w:rsid w:val="0055573E"/>
    <w:rsid w:val="00556A91"/>
    <w:rsid w:val="00566EFF"/>
    <w:rsid w:val="005749B7"/>
    <w:rsid w:val="005764E9"/>
    <w:rsid w:val="00581E17"/>
    <w:rsid w:val="0058788E"/>
    <w:rsid w:val="005A2BBB"/>
    <w:rsid w:val="005A56F0"/>
    <w:rsid w:val="005C047A"/>
    <w:rsid w:val="005D404C"/>
    <w:rsid w:val="005D7E9B"/>
    <w:rsid w:val="005F66EF"/>
    <w:rsid w:val="0060387C"/>
    <w:rsid w:val="00614483"/>
    <w:rsid w:val="00622DDF"/>
    <w:rsid w:val="006276BC"/>
    <w:rsid w:val="006434C7"/>
    <w:rsid w:val="00650251"/>
    <w:rsid w:val="00650CCA"/>
    <w:rsid w:val="00657096"/>
    <w:rsid w:val="0066298C"/>
    <w:rsid w:val="0066319D"/>
    <w:rsid w:val="00670205"/>
    <w:rsid w:val="00670EA6"/>
    <w:rsid w:val="00687A52"/>
    <w:rsid w:val="00690797"/>
    <w:rsid w:val="00692AD6"/>
    <w:rsid w:val="0069707A"/>
    <w:rsid w:val="006A44EC"/>
    <w:rsid w:val="006D47BF"/>
    <w:rsid w:val="006F2FD5"/>
    <w:rsid w:val="006F426D"/>
    <w:rsid w:val="006F4DFF"/>
    <w:rsid w:val="00703F61"/>
    <w:rsid w:val="00713122"/>
    <w:rsid w:val="00716B74"/>
    <w:rsid w:val="00725034"/>
    <w:rsid w:val="007431A0"/>
    <w:rsid w:val="00744E50"/>
    <w:rsid w:val="00746682"/>
    <w:rsid w:val="00746E72"/>
    <w:rsid w:val="00754CED"/>
    <w:rsid w:val="00771533"/>
    <w:rsid w:val="00775505"/>
    <w:rsid w:val="007837E8"/>
    <w:rsid w:val="0078746D"/>
    <w:rsid w:val="00787A64"/>
    <w:rsid w:val="00794AA0"/>
    <w:rsid w:val="007A2AE5"/>
    <w:rsid w:val="007A4BAC"/>
    <w:rsid w:val="007B0D30"/>
    <w:rsid w:val="007D3015"/>
    <w:rsid w:val="00811CBE"/>
    <w:rsid w:val="00815FE0"/>
    <w:rsid w:val="00816944"/>
    <w:rsid w:val="00834302"/>
    <w:rsid w:val="00841E62"/>
    <w:rsid w:val="0084612A"/>
    <w:rsid w:val="00893A2B"/>
    <w:rsid w:val="00895FCD"/>
    <w:rsid w:val="008A5897"/>
    <w:rsid w:val="008A65C1"/>
    <w:rsid w:val="008C18EE"/>
    <w:rsid w:val="008D1B23"/>
    <w:rsid w:val="008F15FE"/>
    <w:rsid w:val="008F3164"/>
    <w:rsid w:val="009028F1"/>
    <w:rsid w:val="009071E5"/>
    <w:rsid w:val="00911E9D"/>
    <w:rsid w:val="00912A7E"/>
    <w:rsid w:val="009137AB"/>
    <w:rsid w:val="0093148B"/>
    <w:rsid w:val="00942F81"/>
    <w:rsid w:val="00980539"/>
    <w:rsid w:val="00983A2F"/>
    <w:rsid w:val="009A0350"/>
    <w:rsid w:val="009B13F7"/>
    <w:rsid w:val="009B4754"/>
    <w:rsid w:val="009B5B55"/>
    <w:rsid w:val="009C04A3"/>
    <w:rsid w:val="009C3EBE"/>
    <w:rsid w:val="009D6CAF"/>
    <w:rsid w:val="00A012EE"/>
    <w:rsid w:val="00A05791"/>
    <w:rsid w:val="00A057DB"/>
    <w:rsid w:val="00A12ADE"/>
    <w:rsid w:val="00A20D1C"/>
    <w:rsid w:val="00A26578"/>
    <w:rsid w:val="00A3311E"/>
    <w:rsid w:val="00A50F1B"/>
    <w:rsid w:val="00A514EC"/>
    <w:rsid w:val="00A62AC0"/>
    <w:rsid w:val="00A70D44"/>
    <w:rsid w:val="00A7466B"/>
    <w:rsid w:val="00A8090B"/>
    <w:rsid w:val="00AA67E4"/>
    <w:rsid w:val="00AB0393"/>
    <w:rsid w:val="00AC3244"/>
    <w:rsid w:val="00AC4EAE"/>
    <w:rsid w:val="00AD0D4F"/>
    <w:rsid w:val="00AE4E81"/>
    <w:rsid w:val="00AF4E6C"/>
    <w:rsid w:val="00B00626"/>
    <w:rsid w:val="00B03963"/>
    <w:rsid w:val="00B04A2F"/>
    <w:rsid w:val="00B13A9E"/>
    <w:rsid w:val="00B15B3E"/>
    <w:rsid w:val="00B40F8C"/>
    <w:rsid w:val="00B4783A"/>
    <w:rsid w:val="00B62B5C"/>
    <w:rsid w:val="00B62FB4"/>
    <w:rsid w:val="00B8220D"/>
    <w:rsid w:val="00B853E3"/>
    <w:rsid w:val="00BA2A4C"/>
    <w:rsid w:val="00BB5662"/>
    <w:rsid w:val="00BC5CFB"/>
    <w:rsid w:val="00BD7952"/>
    <w:rsid w:val="00BF3BF6"/>
    <w:rsid w:val="00C03CAF"/>
    <w:rsid w:val="00C33262"/>
    <w:rsid w:val="00C34620"/>
    <w:rsid w:val="00C409C1"/>
    <w:rsid w:val="00C435EA"/>
    <w:rsid w:val="00C7692E"/>
    <w:rsid w:val="00C80BC9"/>
    <w:rsid w:val="00C82D2E"/>
    <w:rsid w:val="00C83E1E"/>
    <w:rsid w:val="00C9501C"/>
    <w:rsid w:val="00CA4BF5"/>
    <w:rsid w:val="00CA5532"/>
    <w:rsid w:val="00CA7005"/>
    <w:rsid w:val="00CB41EC"/>
    <w:rsid w:val="00CB68CB"/>
    <w:rsid w:val="00CC4E0E"/>
    <w:rsid w:val="00CD255B"/>
    <w:rsid w:val="00CD7798"/>
    <w:rsid w:val="00CE0B23"/>
    <w:rsid w:val="00CE3F2C"/>
    <w:rsid w:val="00CF1607"/>
    <w:rsid w:val="00D02C53"/>
    <w:rsid w:val="00D03243"/>
    <w:rsid w:val="00D16464"/>
    <w:rsid w:val="00D172B2"/>
    <w:rsid w:val="00D33867"/>
    <w:rsid w:val="00D34204"/>
    <w:rsid w:val="00D35218"/>
    <w:rsid w:val="00D4478D"/>
    <w:rsid w:val="00D45533"/>
    <w:rsid w:val="00D46F9E"/>
    <w:rsid w:val="00D651EE"/>
    <w:rsid w:val="00D7639E"/>
    <w:rsid w:val="00D9557E"/>
    <w:rsid w:val="00DA2E05"/>
    <w:rsid w:val="00DA3773"/>
    <w:rsid w:val="00DA4907"/>
    <w:rsid w:val="00DA67FF"/>
    <w:rsid w:val="00DB1B5C"/>
    <w:rsid w:val="00DC225D"/>
    <w:rsid w:val="00DC31FE"/>
    <w:rsid w:val="00DD3E86"/>
    <w:rsid w:val="00DD6E8C"/>
    <w:rsid w:val="00DE4FB0"/>
    <w:rsid w:val="00DE6A1A"/>
    <w:rsid w:val="00DF20E1"/>
    <w:rsid w:val="00E07017"/>
    <w:rsid w:val="00E07068"/>
    <w:rsid w:val="00E1155E"/>
    <w:rsid w:val="00E22C54"/>
    <w:rsid w:val="00E339EA"/>
    <w:rsid w:val="00E52EED"/>
    <w:rsid w:val="00E565AF"/>
    <w:rsid w:val="00E6174E"/>
    <w:rsid w:val="00E64F0A"/>
    <w:rsid w:val="00E70F79"/>
    <w:rsid w:val="00E751A9"/>
    <w:rsid w:val="00E92FBF"/>
    <w:rsid w:val="00EA128A"/>
    <w:rsid w:val="00EB515B"/>
    <w:rsid w:val="00EB67B7"/>
    <w:rsid w:val="00EC20DD"/>
    <w:rsid w:val="00EC3615"/>
    <w:rsid w:val="00F01662"/>
    <w:rsid w:val="00F057EE"/>
    <w:rsid w:val="00F11EA7"/>
    <w:rsid w:val="00F64265"/>
    <w:rsid w:val="00F80359"/>
    <w:rsid w:val="00F82DBE"/>
    <w:rsid w:val="00F83D82"/>
    <w:rsid w:val="00F9051A"/>
    <w:rsid w:val="00F9099A"/>
    <w:rsid w:val="00F97C90"/>
    <w:rsid w:val="00FA144D"/>
    <w:rsid w:val="00FA1923"/>
    <w:rsid w:val="00FA6AC6"/>
    <w:rsid w:val="00FB2259"/>
    <w:rsid w:val="00FC771C"/>
    <w:rsid w:val="00FF4549"/>
    <w:rsid w:val="03631529"/>
    <w:rsid w:val="03838A0E"/>
    <w:rsid w:val="076E38FD"/>
    <w:rsid w:val="07AA93B8"/>
    <w:rsid w:val="08834B50"/>
    <w:rsid w:val="0938CB41"/>
    <w:rsid w:val="09CF09F2"/>
    <w:rsid w:val="0A284A0D"/>
    <w:rsid w:val="0D737CF5"/>
    <w:rsid w:val="0F2869F7"/>
    <w:rsid w:val="108C20B3"/>
    <w:rsid w:val="11897FB8"/>
    <w:rsid w:val="127EDF34"/>
    <w:rsid w:val="140F044B"/>
    <w:rsid w:val="16A62919"/>
    <w:rsid w:val="1773AA65"/>
    <w:rsid w:val="17924B4E"/>
    <w:rsid w:val="187F0C00"/>
    <w:rsid w:val="195C2339"/>
    <w:rsid w:val="1B055F97"/>
    <w:rsid w:val="1B7B9E9C"/>
    <w:rsid w:val="1D53253D"/>
    <w:rsid w:val="1E4238C1"/>
    <w:rsid w:val="1F17C145"/>
    <w:rsid w:val="1F21DA0E"/>
    <w:rsid w:val="21FA55A9"/>
    <w:rsid w:val="22C55EFF"/>
    <w:rsid w:val="23BB425A"/>
    <w:rsid w:val="23D1EB37"/>
    <w:rsid w:val="24C87E69"/>
    <w:rsid w:val="283E15EF"/>
    <w:rsid w:val="285C7080"/>
    <w:rsid w:val="286201FE"/>
    <w:rsid w:val="2ADFD6F6"/>
    <w:rsid w:val="2AF2BF2F"/>
    <w:rsid w:val="2CD7D46B"/>
    <w:rsid w:val="2D2F89B9"/>
    <w:rsid w:val="2D4305DC"/>
    <w:rsid w:val="2D590DB7"/>
    <w:rsid w:val="2D80F960"/>
    <w:rsid w:val="2DE0FD34"/>
    <w:rsid w:val="2E5261C6"/>
    <w:rsid w:val="2EE3C992"/>
    <w:rsid w:val="303DFF15"/>
    <w:rsid w:val="30A64637"/>
    <w:rsid w:val="31172D4D"/>
    <w:rsid w:val="37096A09"/>
    <w:rsid w:val="38AEACED"/>
    <w:rsid w:val="39303D49"/>
    <w:rsid w:val="3A6B4BC8"/>
    <w:rsid w:val="3BAB849F"/>
    <w:rsid w:val="3C8764C6"/>
    <w:rsid w:val="406FC83D"/>
    <w:rsid w:val="40C3E788"/>
    <w:rsid w:val="4197E4C5"/>
    <w:rsid w:val="43D40094"/>
    <w:rsid w:val="45CA9A4C"/>
    <w:rsid w:val="478B91EC"/>
    <w:rsid w:val="489C4601"/>
    <w:rsid w:val="4AD94ABF"/>
    <w:rsid w:val="4AE6167A"/>
    <w:rsid w:val="4C2DBA3F"/>
    <w:rsid w:val="4D976FC7"/>
    <w:rsid w:val="4DDC6EA7"/>
    <w:rsid w:val="4E220892"/>
    <w:rsid w:val="4E22F359"/>
    <w:rsid w:val="4FF14133"/>
    <w:rsid w:val="500F40F6"/>
    <w:rsid w:val="5224294E"/>
    <w:rsid w:val="524200F8"/>
    <w:rsid w:val="56CE3810"/>
    <w:rsid w:val="5A6D2A34"/>
    <w:rsid w:val="5B8C2476"/>
    <w:rsid w:val="5CB0E6AA"/>
    <w:rsid w:val="5DC47630"/>
    <w:rsid w:val="5DCF806C"/>
    <w:rsid w:val="5DF88244"/>
    <w:rsid w:val="5F58FBCB"/>
    <w:rsid w:val="60CF8AD6"/>
    <w:rsid w:val="66CBCB20"/>
    <w:rsid w:val="675253ED"/>
    <w:rsid w:val="6781DA1B"/>
    <w:rsid w:val="67C50D50"/>
    <w:rsid w:val="68366637"/>
    <w:rsid w:val="686D8169"/>
    <w:rsid w:val="69A9A35A"/>
    <w:rsid w:val="6A79C32A"/>
    <w:rsid w:val="6B2F2BA8"/>
    <w:rsid w:val="6BEC35BB"/>
    <w:rsid w:val="6DC2B659"/>
    <w:rsid w:val="6EEB4C41"/>
    <w:rsid w:val="6F1B5787"/>
    <w:rsid w:val="6F88A9B9"/>
    <w:rsid w:val="6FFC1BFC"/>
    <w:rsid w:val="72E489DC"/>
    <w:rsid w:val="749F227B"/>
    <w:rsid w:val="7689E8DC"/>
    <w:rsid w:val="77F75209"/>
    <w:rsid w:val="782A75BF"/>
    <w:rsid w:val="783761A6"/>
    <w:rsid w:val="78634B09"/>
    <w:rsid w:val="79ACD2FC"/>
    <w:rsid w:val="79F486D3"/>
    <w:rsid w:val="7A077F57"/>
    <w:rsid w:val="7AA3A037"/>
    <w:rsid w:val="7D6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E2903E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Revision">
    <w:name w:val="Revision"/>
    <w:hidden/>
    <w:uiPriority w:val="99"/>
    <w:semiHidden/>
    <w:rsid w:val="007D3015"/>
    <w:rPr>
      <w:sz w:val="24"/>
      <w:lang w:val="en-CA"/>
    </w:rPr>
  </w:style>
  <w:style w:type="character" w:customStyle="1" w:styleId="normaltextrun">
    <w:name w:val="normaltextrun"/>
    <w:basedOn w:val="DefaultParagraphFont"/>
    <w:rsid w:val="002D36E7"/>
  </w:style>
  <w:style w:type="character" w:customStyle="1" w:styleId="eop">
    <w:name w:val="eop"/>
    <w:basedOn w:val="DefaultParagraphFont"/>
    <w:rsid w:val="002D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Props1.xml><?xml version="1.0" encoding="utf-8"?>
<ds:datastoreItem xmlns:ds="http://schemas.openxmlformats.org/officeDocument/2006/customXml" ds:itemID="{9C2BFDFC-A2E1-4C41-9DBE-50A96CEEB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3B405-33F0-49F3-925A-0F075174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349AB-3344-47D1-B115-88A92A98E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230D6-DAF9-4616-A82E-88C325F7D20B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11</TotalTime>
  <Pages>2</Pages>
  <Words>479</Words>
  <Characters>2994</Characters>
  <Application>Microsoft Office Word</Application>
  <DocSecurity>0</DocSecurity>
  <Lines>59</Lines>
  <Paragraphs>31</Paragraphs>
  <ScaleCrop>false</ScaleCrop>
  <Company>Philip Sung Design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David Lundgren</cp:lastModifiedBy>
  <cp:revision>6</cp:revision>
  <cp:lastPrinted>2014-07-23T16:21:00Z</cp:lastPrinted>
  <dcterms:created xsi:type="dcterms:W3CDTF">2026-07-13T10:51:00Z</dcterms:created>
  <dcterms:modified xsi:type="dcterms:W3CDTF">2026-07-13T17:38:00Z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